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0" w:rsidRPr="00D84BDC" w:rsidRDefault="00993764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457200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BDC" w:rsidRPr="00D84BDC">
        <w:rPr>
          <w:rFonts w:ascii="Times New Roman" w:hAnsi="Times New Roman" w:cs="Times New Roman"/>
          <w:b/>
          <w:sz w:val="28"/>
          <w:szCs w:val="28"/>
        </w:rPr>
        <w:t>Р</w:t>
      </w:r>
      <w:r w:rsidR="00502840" w:rsidRPr="00D84BDC">
        <w:rPr>
          <w:rFonts w:ascii="Times New Roman" w:hAnsi="Times New Roman" w:cs="Times New Roman"/>
          <w:b/>
          <w:sz w:val="28"/>
          <w:szCs w:val="28"/>
        </w:rPr>
        <w:t>ОССИЙСКАЯ ФЕДЕРАЦИЯ</w:t>
      </w:r>
    </w:p>
    <w:p w:rsidR="00502840" w:rsidRPr="00D84BDC" w:rsidRDefault="00502840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C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502840" w:rsidRPr="00D84BDC" w:rsidRDefault="00502840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C">
        <w:rPr>
          <w:rFonts w:ascii="Times New Roman" w:hAnsi="Times New Roman" w:cs="Times New Roman"/>
          <w:b/>
          <w:sz w:val="28"/>
          <w:szCs w:val="28"/>
        </w:rPr>
        <w:t>МУНИЦИПАЛЬНЫЙ РАЙОН «ЧЕРНЯНСКИЙ РАЙОН»</w:t>
      </w:r>
    </w:p>
    <w:p w:rsidR="00502840" w:rsidRPr="00993764" w:rsidRDefault="00502840" w:rsidP="00D84BDC">
      <w:pPr>
        <w:pStyle w:val="a7"/>
        <w:jc w:val="center"/>
      </w:pPr>
      <w:r w:rsidRPr="00D84BDC">
        <w:rPr>
          <w:rFonts w:ascii="Times New Roman" w:hAnsi="Times New Roman" w:cs="Times New Roman"/>
          <w:b/>
          <w:sz w:val="28"/>
          <w:szCs w:val="28"/>
        </w:rPr>
        <w:t xml:space="preserve">ЗЕМСКОЕ  СОБРАНИЕ  </w:t>
      </w:r>
      <w:r w:rsidR="00A94F8E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D84B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2840" w:rsidRPr="00502840" w:rsidRDefault="00502840" w:rsidP="00502840">
      <w:pPr>
        <w:pStyle w:val="a5"/>
        <w:tabs>
          <w:tab w:val="left" w:pos="6660"/>
        </w:tabs>
        <w:rPr>
          <w:sz w:val="28"/>
          <w:szCs w:val="28"/>
        </w:rPr>
      </w:pPr>
    </w:p>
    <w:p w:rsidR="00502840" w:rsidRPr="00502840" w:rsidRDefault="00502840" w:rsidP="00502840">
      <w:pPr>
        <w:pStyle w:val="a5"/>
        <w:tabs>
          <w:tab w:val="left" w:pos="6660"/>
        </w:tabs>
        <w:rPr>
          <w:sz w:val="28"/>
          <w:szCs w:val="28"/>
        </w:rPr>
      </w:pPr>
      <w:r w:rsidRPr="00502840">
        <w:rPr>
          <w:sz w:val="28"/>
          <w:szCs w:val="28"/>
        </w:rPr>
        <w:t xml:space="preserve">РЕШЕНИЕ   </w:t>
      </w:r>
    </w:p>
    <w:p w:rsidR="00502840" w:rsidRPr="00502840" w:rsidRDefault="00502840" w:rsidP="00502840">
      <w:pPr>
        <w:pStyle w:val="a3"/>
        <w:tabs>
          <w:tab w:val="left" w:pos="3600"/>
          <w:tab w:val="left" w:pos="6660"/>
        </w:tabs>
        <w:jc w:val="center"/>
        <w:rPr>
          <w:sz w:val="28"/>
          <w:szCs w:val="28"/>
        </w:rPr>
      </w:pPr>
    </w:p>
    <w:p w:rsidR="00502840" w:rsidRPr="00993764" w:rsidRDefault="00A94F8E" w:rsidP="00502840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ноября </w:t>
      </w:r>
      <w:r w:rsidR="00502840" w:rsidRPr="0099376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84BDC">
        <w:rPr>
          <w:rFonts w:ascii="Times New Roman" w:hAnsi="Times New Roman" w:cs="Times New Roman"/>
          <w:b/>
          <w:sz w:val="28"/>
          <w:szCs w:val="28"/>
        </w:rPr>
        <w:t>8</w:t>
      </w:r>
      <w:r w:rsidR="00502840" w:rsidRPr="0099376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</w:t>
      </w:r>
      <w:r w:rsidR="009937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02840" w:rsidRPr="0099376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5/14</w:t>
      </w:r>
    </w:p>
    <w:p w:rsidR="00993764" w:rsidRPr="00993764" w:rsidRDefault="00993764" w:rsidP="00993764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D84BDC" w:rsidTr="00A94F8E">
        <w:tc>
          <w:tcPr>
            <w:tcW w:w="4219" w:type="dxa"/>
          </w:tcPr>
          <w:p w:rsidR="00D84BDC" w:rsidRDefault="00D84BDC" w:rsidP="00A94F8E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4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Порядка организации и осуществления приема граждан депутатами земского собрания </w:t>
            </w:r>
            <w:r w:rsidR="00A94F8E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</w:t>
            </w:r>
            <w:r w:rsidRPr="00502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сельского поселения</w:t>
            </w:r>
          </w:p>
        </w:tc>
        <w:tc>
          <w:tcPr>
            <w:tcW w:w="4786" w:type="dxa"/>
          </w:tcPr>
          <w:p w:rsidR="00D84BDC" w:rsidRDefault="00D84BDC" w:rsidP="0050284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4BDC" w:rsidRPr="00A94F8E" w:rsidRDefault="00D84BDC" w:rsidP="005028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3764" w:rsidRPr="00A94F8E" w:rsidRDefault="00993764" w:rsidP="00993764">
      <w:pPr>
        <w:pStyle w:val="a7"/>
        <w:rPr>
          <w:sz w:val="28"/>
          <w:szCs w:val="28"/>
        </w:rPr>
      </w:pPr>
    </w:p>
    <w:p w:rsidR="00993764" w:rsidRPr="00A94F8E" w:rsidRDefault="00993764" w:rsidP="00993764">
      <w:pPr>
        <w:pStyle w:val="a7"/>
        <w:rPr>
          <w:sz w:val="28"/>
          <w:szCs w:val="28"/>
        </w:rPr>
      </w:pPr>
    </w:p>
    <w:p w:rsidR="00502840" w:rsidRPr="00057DBD" w:rsidRDefault="00A94F8E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502840" w:rsidRPr="00502840">
        <w:t xml:space="preserve"> </w:t>
      </w:r>
      <w:r w:rsidR="00502840" w:rsidRPr="00057DBD">
        <w:rPr>
          <w:rFonts w:ascii="Times New Roman" w:hAnsi="Times New Roman" w:cs="Times New Roman"/>
          <w:sz w:val="28"/>
          <w:szCs w:val="28"/>
        </w:rPr>
        <w:t xml:space="preserve">В соответствии  Федеральным 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502840" w:rsidRPr="00057DB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502840" w:rsidRPr="00057DBD">
        <w:rPr>
          <w:rFonts w:ascii="Times New Roman" w:hAnsi="Times New Roman" w:cs="Times New Roman"/>
          <w:sz w:val="28"/>
          <w:szCs w:val="28"/>
        </w:rPr>
        <w:t xml:space="preserve">. № 131-ФЗ  «Об общих  принципах организации  местного самоуправления в 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="00502840"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="00502840"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, Регламентом земского собрания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D84BDC" w:rsidRPr="00057D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2D41">
        <w:rPr>
          <w:rFonts w:ascii="Times New Roman" w:hAnsi="Times New Roman" w:cs="Times New Roman"/>
          <w:sz w:val="28"/>
          <w:szCs w:val="28"/>
        </w:rPr>
        <w:t xml:space="preserve"> </w:t>
      </w:r>
      <w:r w:rsidR="001440BC">
        <w:rPr>
          <w:rFonts w:ascii="Times New Roman" w:hAnsi="Times New Roman" w:cs="Times New Roman"/>
          <w:sz w:val="28"/>
          <w:szCs w:val="28"/>
        </w:rPr>
        <w:t>№</w:t>
      </w:r>
      <w:r w:rsidR="0084658B">
        <w:rPr>
          <w:rFonts w:ascii="Times New Roman" w:hAnsi="Times New Roman" w:cs="Times New Roman"/>
          <w:sz w:val="28"/>
          <w:szCs w:val="28"/>
        </w:rPr>
        <w:t xml:space="preserve"> 49/245</w:t>
      </w:r>
      <w:r w:rsidR="001440BC">
        <w:rPr>
          <w:rFonts w:ascii="Times New Roman" w:hAnsi="Times New Roman" w:cs="Times New Roman"/>
          <w:sz w:val="28"/>
          <w:szCs w:val="28"/>
        </w:rPr>
        <w:t xml:space="preserve"> от </w:t>
      </w:r>
      <w:r w:rsidR="0084658B">
        <w:rPr>
          <w:rFonts w:ascii="Times New Roman" w:hAnsi="Times New Roman" w:cs="Times New Roman"/>
          <w:sz w:val="28"/>
          <w:szCs w:val="28"/>
        </w:rPr>
        <w:t>27.10</w:t>
      </w:r>
      <w:r w:rsidR="001440BC">
        <w:rPr>
          <w:rFonts w:ascii="Times New Roman" w:hAnsi="Times New Roman" w:cs="Times New Roman"/>
          <w:sz w:val="28"/>
          <w:szCs w:val="28"/>
        </w:rPr>
        <w:t>.20</w:t>
      </w:r>
      <w:r w:rsidR="0084658B">
        <w:rPr>
          <w:rFonts w:ascii="Times New Roman" w:hAnsi="Times New Roman" w:cs="Times New Roman"/>
          <w:sz w:val="28"/>
          <w:szCs w:val="28"/>
        </w:rPr>
        <w:t>16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 г., земское собрания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2840" w:rsidRPr="00057DBD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502840" w:rsidRPr="00057DB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502840" w:rsidRPr="00057DB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502840" w:rsidRPr="00057DB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502840" w:rsidRPr="00057DB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502840" w:rsidRPr="00057DB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502840" w:rsidRPr="00057DBD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502840" w:rsidRPr="00057DBD">
        <w:rPr>
          <w:rFonts w:ascii="Times New Roman" w:hAnsi="Times New Roman" w:cs="Times New Roman"/>
          <w:b/>
          <w:sz w:val="28"/>
          <w:szCs w:val="28"/>
        </w:rPr>
        <w:t xml:space="preserve"> о:</w:t>
      </w:r>
      <w:r w:rsidR="00502840" w:rsidRPr="00057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BD" w:rsidRPr="00057DBD" w:rsidRDefault="00502840" w:rsidP="001440B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sz w:val="28"/>
          <w:szCs w:val="28"/>
        </w:rPr>
        <w:t xml:space="preserve">1. </w:t>
      </w:r>
      <w:r w:rsidR="00057DBD" w:rsidRPr="00057DBD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осуществления приема граждан депутатами земского собрания </w:t>
      </w:r>
      <w:r w:rsidR="00A94F8E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A94F8E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057DBD" w:rsidRPr="00057D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40BC" w:rsidRPr="001440BC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Белгородской области </w:t>
      </w:r>
      <w:r w:rsidR="00057DBD" w:rsidRPr="00057DB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57DBD" w:rsidRP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sz w:val="28"/>
          <w:szCs w:val="28"/>
        </w:rPr>
        <w:t>2. Настоящее решение обнародовать в порядке</w:t>
      </w:r>
      <w:r w:rsidR="001440BC">
        <w:rPr>
          <w:rFonts w:ascii="Times New Roman" w:hAnsi="Times New Roman" w:cs="Times New Roman"/>
          <w:sz w:val="28"/>
          <w:szCs w:val="28"/>
        </w:rPr>
        <w:t>,</w:t>
      </w:r>
      <w:r w:rsidRPr="00057DBD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="001440BC">
        <w:rPr>
          <w:rFonts w:ascii="Times New Roman" w:hAnsi="Times New Roman" w:cs="Times New Roman"/>
          <w:sz w:val="28"/>
          <w:szCs w:val="28"/>
        </w:rPr>
        <w:t>Уставом</w:t>
      </w:r>
      <w:r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A94F8E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A94F8E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Pr="00057DBD"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сайте органов местного самоуправления </w:t>
      </w:r>
      <w:r w:rsidR="00A94F8E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A94F8E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Pr="00057DBD">
        <w:rPr>
          <w:rFonts w:ascii="Times New Roman" w:hAnsi="Times New Roman" w:cs="Times New Roman"/>
          <w:sz w:val="28"/>
          <w:szCs w:val="28"/>
        </w:rPr>
        <w:t xml:space="preserve">сельского поселения в сети Интернет </w:t>
      </w:r>
      <w:r w:rsidRPr="00AA65E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AA65E0" w:rsidRPr="00AA65E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Pr="00057DBD">
        <w:rPr>
          <w:rFonts w:ascii="Times New Roman" w:hAnsi="Times New Roman" w:cs="Times New Roman"/>
          <w:sz w:val="28"/>
          <w:szCs w:val="28"/>
        </w:rPr>
        <w:t>).</w:t>
      </w:r>
    </w:p>
    <w:p w:rsidR="00057DBD" w:rsidRP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7D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7DB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993764" w:rsidRPr="00057DBD" w:rsidRDefault="00993764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764" w:rsidRDefault="00993764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F8E" w:rsidRPr="00057DBD" w:rsidRDefault="00A94F8E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840" w:rsidRPr="00057DBD" w:rsidRDefault="00502840" w:rsidP="00057DB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DB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94F8E" w:rsidRPr="00A94F8E">
        <w:rPr>
          <w:rFonts w:ascii="Times New Roman" w:hAnsi="Times New Roman" w:cs="Times New Roman"/>
          <w:b/>
          <w:sz w:val="28"/>
          <w:szCs w:val="28"/>
        </w:rPr>
        <w:t>Русскохаланского</w:t>
      </w:r>
    </w:p>
    <w:p w:rsidR="00502840" w:rsidRDefault="00502840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57DB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</w:t>
      </w:r>
      <w:r w:rsidR="004C6606">
        <w:rPr>
          <w:rFonts w:ascii="Times New Roman" w:hAnsi="Times New Roman" w:cs="Times New Roman"/>
          <w:b/>
          <w:sz w:val="28"/>
          <w:szCs w:val="28"/>
        </w:rPr>
        <w:t>В.Н.Потапов</w:t>
      </w:r>
    </w:p>
    <w:p w:rsidR="00057DBD" w:rsidRDefault="00057DBD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0D42" w:rsidRDefault="00340D42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4658B" w:rsidRDefault="0084658B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Pr="00340D42" w:rsidRDefault="00057DBD" w:rsidP="00057DBD">
      <w:pPr>
        <w:pStyle w:val="a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</w:p>
    <w:p w:rsidR="00057DBD" w:rsidRPr="00340D42" w:rsidRDefault="00057DBD" w:rsidP="00057DBD">
      <w:pPr>
        <w:pStyle w:val="a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 xml:space="preserve">к решению земского собрания </w:t>
      </w:r>
    </w:p>
    <w:p w:rsidR="00057DBD" w:rsidRPr="00340D42" w:rsidRDefault="00A94F8E" w:rsidP="00057DBD">
      <w:pPr>
        <w:pStyle w:val="a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>Русскохаланского</w:t>
      </w:r>
      <w:r w:rsidR="00057DBD" w:rsidRPr="00340D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</w:p>
    <w:p w:rsidR="00057DBD" w:rsidRPr="00340D42" w:rsidRDefault="00057DBD" w:rsidP="00057DBD">
      <w:pPr>
        <w:pStyle w:val="a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>№</w:t>
      </w:r>
      <w:r w:rsidR="00A94F8E" w:rsidRPr="00340D42">
        <w:rPr>
          <w:rFonts w:ascii="Times New Roman" w:hAnsi="Times New Roman" w:cs="Times New Roman"/>
          <w:b/>
          <w:sz w:val="18"/>
          <w:szCs w:val="18"/>
        </w:rPr>
        <w:t xml:space="preserve"> 5/14</w:t>
      </w:r>
      <w:r w:rsidRPr="00340D42"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="00A94F8E" w:rsidRPr="00340D42">
        <w:rPr>
          <w:rFonts w:ascii="Times New Roman" w:hAnsi="Times New Roman" w:cs="Times New Roman"/>
          <w:b/>
          <w:sz w:val="18"/>
          <w:szCs w:val="18"/>
        </w:rPr>
        <w:t>29</w:t>
      </w:r>
      <w:r w:rsidRPr="00340D42">
        <w:rPr>
          <w:rFonts w:ascii="Times New Roman" w:hAnsi="Times New Roman" w:cs="Times New Roman"/>
          <w:b/>
          <w:sz w:val="18"/>
          <w:szCs w:val="18"/>
        </w:rPr>
        <w:t>.</w:t>
      </w:r>
      <w:r w:rsidR="00A94F8E" w:rsidRPr="00340D42">
        <w:rPr>
          <w:rFonts w:ascii="Times New Roman" w:hAnsi="Times New Roman" w:cs="Times New Roman"/>
          <w:b/>
          <w:sz w:val="18"/>
          <w:szCs w:val="18"/>
        </w:rPr>
        <w:t>11</w:t>
      </w:r>
      <w:r w:rsidRPr="00340D42">
        <w:rPr>
          <w:rFonts w:ascii="Times New Roman" w:hAnsi="Times New Roman" w:cs="Times New Roman"/>
          <w:b/>
          <w:sz w:val="18"/>
          <w:szCs w:val="18"/>
        </w:rPr>
        <w:t>.2018 г.</w:t>
      </w:r>
    </w:p>
    <w:p w:rsid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Pr="00B66A38" w:rsidRDefault="00057DBD" w:rsidP="00057DB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94F8E" w:rsidRDefault="00057DBD" w:rsidP="00057DB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8">
        <w:rPr>
          <w:rFonts w:ascii="Times New Roman" w:hAnsi="Times New Roman" w:cs="Times New Roman"/>
          <w:b/>
          <w:sz w:val="28"/>
          <w:szCs w:val="28"/>
        </w:rPr>
        <w:t xml:space="preserve">организации и осуществления приема граждан депутатами земского собрания </w:t>
      </w:r>
      <w:r w:rsidR="00A94F8E" w:rsidRPr="00A94F8E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="00A94F8E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Pr="00B66A3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057DBD" w:rsidRPr="00A94F8E" w:rsidRDefault="00057DBD" w:rsidP="00A94F8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8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500" w:rsidRPr="00404500" w:rsidRDefault="00057DBD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B66A38">
        <w:rPr>
          <w:rFonts w:ascii="Times New Roman" w:hAnsi="Times New Roman" w:cs="Times New Roman"/>
          <w:sz w:val="28"/>
          <w:szCs w:val="28"/>
        </w:rPr>
        <w:t xml:space="preserve">депутатами земского собрания </w:t>
      </w:r>
      <w:r w:rsidR="00A94F8E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A94F8E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Чернянского района (далее </w:t>
      </w:r>
      <w:r w:rsidR="00B66A38">
        <w:rPr>
          <w:rFonts w:ascii="Times New Roman" w:hAnsi="Times New Roman" w:cs="Times New Roman"/>
          <w:sz w:val="28"/>
          <w:szCs w:val="28"/>
        </w:rPr>
        <w:t>–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="00B66A38">
        <w:rPr>
          <w:rFonts w:ascii="Times New Roman" w:hAnsi="Times New Roman" w:cs="Times New Roman"/>
          <w:sz w:val="28"/>
          <w:szCs w:val="28"/>
        </w:rPr>
        <w:t>земское собрание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) - форма деятельности </w:t>
      </w:r>
      <w:r w:rsidR="00B66A38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="00404500" w:rsidRPr="00404500">
        <w:rPr>
          <w:rFonts w:ascii="Times New Roman" w:hAnsi="Times New Roman" w:cs="Times New Roman"/>
          <w:sz w:val="28"/>
          <w:szCs w:val="28"/>
        </w:rPr>
        <w:t>. Прием ведется в целях реализации закрепленных Конституцией Российской 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4500"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D83485">
        <w:rPr>
          <w:rFonts w:ascii="Times New Roman" w:hAnsi="Times New Roman" w:cs="Times New Roman"/>
          <w:sz w:val="28"/>
          <w:szCs w:val="28"/>
        </w:rPr>
        <w:t>депутатами земского собрания</w:t>
      </w:r>
      <w:r w:rsidR="00D83485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Федеральным законом от 06.10.2003 </w:t>
      </w:r>
      <w:r w:rsidR="00D83485">
        <w:rPr>
          <w:rFonts w:ascii="Times New Roman" w:hAnsi="Times New Roman" w:cs="Times New Roman"/>
          <w:sz w:val="28"/>
          <w:szCs w:val="28"/>
        </w:rPr>
        <w:t>г. №131-ФЗ «</w:t>
      </w:r>
      <w:r w:rsidRPr="0040450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8348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04500">
        <w:rPr>
          <w:rFonts w:ascii="Times New Roman" w:hAnsi="Times New Roman" w:cs="Times New Roman"/>
          <w:sz w:val="28"/>
          <w:szCs w:val="28"/>
        </w:rPr>
        <w:t xml:space="preserve">, Федеральным законом от 02.05.2006 </w:t>
      </w:r>
      <w:r w:rsidR="00D83485">
        <w:rPr>
          <w:rFonts w:ascii="Times New Roman" w:hAnsi="Times New Roman" w:cs="Times New Roman"/>
          <w:sz w:val="28"/>
          <w:szCs w:val="28"/>
        </w:rPr>
        <w:t>г. №59-ФЗ «</w:t>
      </w:r>
      <w:r w:rsidRPr="0040450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</w:t>
      </w:r>
      <w:r w:rsidR="00D83485"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404500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Уставом </w:t>
      </w:r>
      <w:r w:rsidR="00A94F8E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A94F8E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D8348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4500">
        <w:rPr>
          <w:rFonts w:ascii="Times New Roman" w:hAnsi="Times New Roman" w:cs="Times New Roman"/>
          <w:sz w:val="28"/>
          <w:szCs w:val="28"/>
        </w:rPr>
        <w:t>, настоящим Порядком и иными муниципальными правовыми актами.</w:t>
      </w:r>
      <w:proofErr w:type="gramEnd"/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 Прием граждан может осуществляться в помещении </w:t>
      </w:r>
      <w:r w:rsidR="007302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4F8E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A94F8E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7302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 xml:space="preserve">или в помещении, определяемом </w:t>
      </w:r>
      <w:r w:rsidR="0073023D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40450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4F8E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A94F8E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7302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>Чернянского района.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3.1. </w:t>
      </w:r>
      <w:r w:rsidR="0073023D">
        <w:rPr>
          <w:rFonts w:ascii="Times New Roman" w:hAnsi="Times New Roman" w:cs="Times New Roman"/>
          <w:sz w:val="28"/>
          <w:szCs w:val="28"/>
        </w:rPr>
        <w:t>Д</w:t>
      </w:r>
      <w:r w:rsidR="0073023D" w:rsidRPr="0073023D">
        <w:rPr>
          <w:rFonts w:ascii="Times New Roman" w:hAnsi="Times New Roman" w:cs="Times New Roman"/>
          <w:sz w:val="28"/>
          <w:szCs w:val="28"/>
        </w:rPr>
        <w:t>епутат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пользуется правом на обеспечение соответствующих условий для осуществления приема.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3.2. Глава администрации </w:t>
      </w:r>
      <w:r w:rsidR="00A94F8E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A94F8E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73023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73023D">
        <w:rPr>
          <w:rFonts w:ascii="Times New Roman" w:hAnsi="Times New Roman" w:cs="Times New Roman"/>
          <w:sz w:val="28"/>
          <w:szCs w:val="28"/>
        </w:rPr>
        <w:t>депутату земского собрания</w:t>
      </w:r>
      <w:r w:rsidR="0073023D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для выполнения депутатской деятельности в </w:t>
      </w:r>
      <w:r w:rsidR="00A94F8E">
        <w:rPr>
          <w:rFonts w:ascii="Times New Roman" w:hAnsi="Times New Roman" w:cs="Times New Roman"/>
          <w:sz w:val="28"/>
          <w:szCs w:val="28"/>
        </w:rPr>
        <w:t>Русскохаланском</w:t>
      </w:r>
      <w:r w:rsidR="00A94F8E"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73023D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404500">
        <w:rPr>
          <w:rFonts w:ascii="Times New Roman" w:hAnsi="Times New Roman" w:cs="Times New Roman"/>
          <w:sz w:val="28"/>
          <w:szCs w:val="28"/>
        </w:rPr>
        <w:t xml:space="preserve"> служебное помещение, оборудованное мебелью и средствами связи.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3.3. Служебным помещением </w:t>
      </w:r>
      <w:r w:rsidR="0073023D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, не работающего на постоянной основе в </w:t>
      </w:r>
      <w:r w:rsidR="0073023D">
        <w:rPr>
          <w:rFonts w:ascii="Times New Roman" w:hAnsi="Times New Roman" w:cs="Times New Roman"/>
          <w:sz w:val="28"/>
          <w:szCs w:val="28"/>
        </w:rPr>
        <w:t>земском собрании</w:t>
      </w:r>
      <w:r w:rsidRPr="00404500">
        <w:rPr>
          <w:rFonts w:ascii="Times New Roman" w:hAnsi="Times New Roman" w:cs="Times New Roman"/>
          <w:sz w:val="28"/>
          <w:szCs w:val="28"/>
        </w:rPr>
        <w:t>, может быть его рабочий кабинет по основному месту работы на территории избирательного округа, от которого он избран.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4.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обязан вести прием граждан регулярно, не реже 1 раза в месяц, за исключением перерывов в работе </w:t>
      </w:r>
      <w:r w:rsidR="0073023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5.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3023D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>ведет прием граждан лично.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6.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3023D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ведет прием граждан в соответствии с настоящим Порядком и графиком приема граждан </w:t>
      </w:r>
      <w:r w:rsidR="0073023D">
        <w:rPr>
          <w:rFonts w:ascii="Times New Roman" w:hAnsi="Times New Roman" w:cs="Times New Roman"/>
          <w:sz w:val="28"/>
          <w:szCs w:val="28"/>
        </w:rPr>
        <w:t>депутатами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6.1. График приема граждан утверждается распоряжением </w:t>
      </w:r>
      <w:r w:rsidR="0073023D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>на квартал (полугодие, год).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6.2. График приема граждан содержит следующие сведения: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lastRenderedPageBreak/>
        <w:t xml:space="preserve">1) фамилию, имя, отчество </w:t>
      </w:r>
      <w:r w:rsidR="0073023D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, ведущего прием граждан;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2) номер телефона для предварительной записи на прием, адрес места приема граждан, наименование избирательного округа, от которого избран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;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3) место и время проведения приема граждан </w:t>
      </w:r>
      <w:r w:rsidR="0073023D">
        <w:rPr>
          <w:rFonts w:ascii="Times New Roman" w:hAnsi="Times New Roman" w:cs="Times New Roman"/>
          <w:sz w:val="28"/>
          <w:szCs w:val="28"/>
        </w:rPr>
        <w:t>депутатом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6.3. Продолжительность времени приема, установленная Графиком приема, не может составлять менее 2 часов.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6.4. График приема граждан </w:t>
      </w:r>
      <w:r w:rsidR="001E0517">
        <w:rPr>
          <w:rFonts w:ascii="Times New Roman" w:hAnsi="Times New Roman" w:cs="Times New Roman"/>
          <w:sz w:val="28"/>
          <w:szCs w:val="28"/>
        </w:rPr>
        <w:t xml:space="preserve">обнародуется в </w:t>
      </w:r>
      <w:proofErr w:type="gramStart"/>
      <w:r w:rsidR="001E051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E0517">
        <w:rPr>
          <w:rFonts w:ascii="Times New Roman" w:hAnsi="Times New Roman" w:cs="Times New Roman"/>
          <w:sz w:val="28"/>
          <w:szCs w:val="28"/>
        </w:rPr>
        <w:t xml:space="preserve"> установленном Уставом сельского поселения,</w:t>
      </w:r>
      <w:r w:rsidRPr="0040450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E0517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404500">
        <w:rPr>
          <w:rFonts w:ascii="Times New Roman" w:hAnsi="Times New Roman" w:cs="Times New Roman"/>
          <w:sz w:val="28"/>
          <w:szCs w:val="28"/>
        </w:rPr>
        <w:t xml:space="preserve">на </w:t>
      </w:r>
      <w:r w:rsidR="001E051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0450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E051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7. При личном приеме: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7.1. Гражданин предъявляет документ, удостоверяющий его личность.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7.2. </w:t>
      </w:r>
      <w:r w:rsidR="001E0517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1E0517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>заполняет у</w:t>
      </w:r>
      <w:r w:rsidR="001E0517">
        <w:rPr>
          <w:rFonts w:ascii="Times New Roman" w:hAnsi="Times New Roman" w:cs="Times New Roman"/>
          <w:sz w:val="28"/>
          <w:szCs w:val="28"/>
        </w:rPr>
        <w:t>четную карточку приема граждан</w:t>
      </w:r>
      <w:r w:rsidRPr="00404500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Порядку).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8. В ходе приема граждан гражданин вправе обратиться к </w:t>
      </w:r>
      <w:r w:rsidR="001E0517">
        <w:rPr>
          <w:rFonts w:ascii="Times New Roman" w:hAnsi="Times New Roman" w:cs="Times New Roman"/>
          <w:sz w:val="28"/>
          <w:szCs w:val="28"/>
        </w:rPr>
        <w:t>депутату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с устным или письменным обращением.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8.1. В целях организации </w:t>
      </w:r>
      <w:proofErr w:type="gramStart"/>
      <w:r w:rsidRPr="004045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4500">
        <w:rPr>
          <w:rFonts w:ascii="Times New Roman" w:hAnsi="Times New Roman" w:cs="Times New Roman"/>
          <w:sz w:val="28"/>
          <w:szCs w:val="28"/>
        </w:rPr>
        <w:t xml:space="preserve"> рассмотрением устных и письменных обращений граждан краткое содержание обращения заносится </w:t>
      </w:r>
      <w:r w:rsidR="001E0517">
        <w:rPr>
          <w:rFonts w:ascii="Times New Roman" w:hAnsi="Times New Roman" w:cs="Times New Roman"/>
          <w:sz w:val="28"/>
          <w:szCs w:val="28"/>
        </w:rPr>
        <w:t>депутатом земского собрания</w:t>
      </w:r>
      <w:r w:rsidR="001E0517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>в журнал учета обращений граждан и результатов их рассмотрения (приложение 2 к настоящему Порядку).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8.2.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приема. В остальных случаях дается письменный ответ по существу поставленных в обращении вопросов.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8.3. Подготовка письменного ответа на устное обращение, поступившее в ходе приема, осуществляется в соответствии с правилами, установленными для рассмотрения письменных обращений.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8.4. Письменное обращение, принятое в ходе приема, подлежит регистрации и рассмотрению в порядке, установленном Федеральным законом от 02.05.2006 </w:t>
      </w:r>
      <w:r w:rsidR="00781B5E">
        <w:rPr>
          <w:rFonts w:ascii="Times New Roman" w:hAnsi="Times New Roman" w:cs="Times New Roman"/>
          <w:sz w:val="28"/>
          <w:szCs w:val="28"/>
        </w:rPr>
        <w:t>г. №59-ФЗ «</w:t>
      </w:r>
      <w:r w:rsidRPr="00404500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781B5E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9.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10. В случае если в обращении содержатся вопросы, решение которых не входит в компетенцию </w:t>
      </w:r>
      <w:r w:rsidR="00781B5E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11.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12. Материалы </w:t>
      </w:r>
      <w:r w:rsidR="00781B5E">
        <w:rPr>
          <w:rFonts w:ascii="Times New Roman" w:hAnsi="Times New Roman" w:cs="Times New Roman"/>
          <w:sz w:val="28"/>
          <w:szCs w:val="28"/>
        </w:rPr>
        <w:t xml:space="preserve">приема граждан </w:t>
      </w:r>
      <w:r w:rsidRPr="00404500">
        <w:rPr>
          <w:rFonts w:ascii="Times New Roman" w:hAnsi="Times New Roman" w:cs="Times New Roman"/>
          <w:sz w:val="28"/>
          <w:szCs w:val="28"/>
        </w:rPr>
        <w:t>приема хранятся 5 лет.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13. </w:t>
      </w:r>
      <w:r w:rsidR="00781B5E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81B5E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ежеквартально, не позднее пятого числа месяца, следующего за отчетным кварталом, представляет в </w:t>
      </w:r>
      <w:r w:rsidR="00781B5E">
        <w:rPr>
          <w:rFonts w:ascii="Times New Roman" w:hAnsi="Times New Roman" w:cs="Times New Roman"/>
          <w:sz w:val="28"/>
          <w:szCs w:val="28"/>
        </w:rPr>
        <w:t xml:space="preserve">земское </w:t>
      </w:r>
      <w:r w:rsidR="00781B5E">
        <w:rPr>
          <w:rFonts w:ascii="Times New Roman" w:hAnsi="Times New Roman" w:cs="Times New Roman"/>
          <w:sz w:val="28"/>
          <w:szCs w:val="28"/>
        </w:rPr>
        <w:lastRenderedPageBreak/>
        <w:t>собрание</w:t>
      </w:r>
      <w:r w:rsidRPr="00404500">
        <w:rPr>
          <w:rFonts w:ascii="Times New Roman" w:hAnsi="Times New Roman" w:cs="Times New Roman"/>
          <w:sz w:val="28"/>
          <w:szCs w:val="28"/>
        </w:rPr>
        <w:t xml:space="preserve"> отчет о работе с населением (приложение 3 к настоящему Порядку).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13.1. Отчет о работе с населением должен включать, в том числе, сведения о принятых мерах по поступившим обращениям граждан.</w:t>
      </w:r>
    </w:p>
    <w:p w:rsidR="00057DBD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13.2. На основании представленных отчетов </w:t>
      </w:r>
      <w:r w:rsidR="00781B5E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по приему граждан </w:t>
      </w:r>
      <w:r w:rsidR="00781B5E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404500">
        <w:rPr>
          <w:rFonts w:ascii="Times New Roman" w:hAnsi="Times New Roman" w:cs="Times New Roman"/>
          <w:sz w:val="28"/>
          <w:szCs w:val="28"/>
        </w:rPr>
        <w:t xml:space="preserve"> анализирует и обобщает обращения граждан в разрезе тематик, ежегодно заслушивает отчет </w:t>
      </w:r>
      <w:r w:rsidR="00781B5E"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Pr="00404500">
        <w:rPr>
          <w:rFonts w:ascii="Times New Roman" w:hAnsi="Times New Roman" w:cs="Times New Roman"/>
          <w:sz w:val="28"/>
          <w:szCs w:val="28"/>
        </w:rPr>
        <w:t>об итогах обращений граждан на</w:t>
      </w:r>
      <w:r w:rsidR="00781B5E">
        <w:rPr>
          <w:rFonts w:ascii="Times New Roman" w:hAnsi="Times New Roman" w:cs="Times New Roman"/>
          <w:sz w:val="28"/>
          <w:szCs w:val="28"/>
        </w:rPr>
        <w:t xml:space="preserve"> заседании земского собрания.</w:t>
      </w:r>
    </w:p>
    <w:p w:rsidR="00781B5E" w:rsidRDefault="00781B5E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D42" w:rsidRDefault="00340D42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81B5E" w:rsidRPr="00340D42" w:rsidRDefault="00781B5E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lastRenderedPageBreak/>
        <w:t>Приложение 1</w:t>
      </w:r>
    </w:p>
    <w:p w:rsidR="00781B5E" w:rsidRPr="00340D42" w:rsidRDefault="00781B5E" w:rsidP="0078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>к Порядку организации и осуществления</w:t>
      </w:r>
    </w:p>
    <w:p w:rsidR="00781B5E" w:rsidRPr="00340D42" w:rsidRDefault="00781B5E" w:rsidP="0078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 xml:space="preserve">приема граждан депутатами земского собрания </w:t>
      </w:r>
    </w:p>
    <w:p w:rsidR="00781B5E" w:rsidRPr="00340D42" w:rsidRDefault="00340D42" w:rsidP="0078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Русскохаланского</w:t>
      </w:r>
      <w:r w:rsidR="00781B5E" w:rsidRPr="00340D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781B5E" w:rsidRDefault="00781B5E" w:rsidP="00781B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</w:rPr>
        <w:t>УЧЕТНАЯ КАРТОЧКА ПРИЕМА ГРАЖДАН</w:t>
      </w:r>
    </w:p>
    <w:p w:rsidR="00781B5E" w:rsidRDefault="00781B5E" w:rsidP="00781B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</w:rPr>
        <w:t>№________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  <w:sz w:val="28"/>
          <w:szCs w:val="28"/>
        </w:rPr>
        <w:t>Вел беседу</w:t>
      </w:r>
      <w:r w:rsidRPr="00781B5E">
        <w:rPr>
          <w:rFonts w:ascii="Times New Roman" w:hAnsi="Times New Roman" w:cs="Times New Roman"/>
        </w:rPr>
        <w:t>__________________________________________________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</w:rPr>
        <w:t xml:space="preserve">Дата приема ______________ </w:t>
      </w:r>
      <w:r w:rsidRPr="00781B5E">
        <w:rPr>
          <w:rFonts w:ascii="Times New Roman" w:hAnsi="Times New Roman" w:cs="Times New Roman"/>
          <w:sz w:val="28"/>
          <w:szCs w:val="28"/>
        </w:rPr>
        <w:t>201</w:t>
      </w:r>
      <w:r w:rsidRPr="00781B5E">
        <w:rPr>
          <w:rFonts w:ascii="Times New Roman" w:hAnsi="Times New Roman" w:cs="Times New Roman"/>
        </w:rPr>
        <w:t>_</w:t>
      </w:r>
      <w:r w:rsidRPr="00781B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  <w:sz w:val="28"/>
          <w:szCs w:val="28"/>
        </w:rPr>
        <w:t>Ф.И.О. гражданина</w:t>
      </w:r>
      <w:r w:rsidRPr="00781B5E">
        <w:rPr>
          <w:rFonts w:ascii="Times New Roman" w:hAnsi="Times New Roman" w:cs="Times New Roman"/>
        </w:rPr>
        <w:t>__________________________________________________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Возраст ________________ Пол __________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Адрес гражданина: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5473D9" w:rsidRDefault="005473D9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Социальное положение: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473D9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Количество обращений: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473D9" w:rsidRPr="00781B5E" w:rsidRDefault="005473D9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81B5E" w:rsidRPr="00781B5E">
        <w:rPr>
          <w:rFonts w:ascii="Times New Roman" w:hAnsi="Times New Roman" w:cs="Times New Roman"/>
          <w:sz w:val="28"/>
          <w:szCs w:val="28"/>
        </w:rPr>
        <w:t>ьготный состав: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473D9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Повторность: ДА/НЕТ</w:t>
      </w:r>
    </w:p>
    <w:p w:rsidR="005473D9" w:rsidRDefault="005473D9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73D9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Краткое содержание беседы: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677249" w:rsidRPr="00781B5E" w:rsidRDefault="00677249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3D9" w:rsidRPr="00677249" w:rsidRDefault="005473D9" w:rsidP="006772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Шифр темы (по тематическому классификатору):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5473D9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Результат приема:</w:t>
      </w:r>
      <w:r w:rsidR="005473D9">
        <w:rPr>
          <w:rFonts w:ascii="Times New Roman" w:hAnsi="Times New Roman" w:cs="Times New Roman"/>
          <w:sz w:val="28"/>
          <w:szCs w:val="28"/>
        </w:rPr>
        <w:t xml:space="preserve"> </w:t>
      </w:r>
      <w:r w:rsidR="0067724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77249" w:rsidRDefault="00677249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81B5E" w:rsidRDefault="00781B5E" w:rsidP="0067724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Комментарий работника:</w:t>
      </w:r>
      <w:r w:rsidR="00677249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781B5E" w:rsidRDefault="00677249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D42" w:rsidRDefault="00340D42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81B5E" w:rsidRPr="00340D42" w:rsidRDefault="00781B5E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lastRenderedPageBreak/>
        <w:t>Приложение 2</w:t>
      </w:r>
    </w:p>
    <w:p w:rsidR="00677249" w:rsidRPr="00340D42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>к Порядку организации и осуществления</w:t>
      </w:r>
    </w:p>
    <w:p w:rsidR="00677249" w:rsidRPr="00340D42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 xml:space="preserve">приема граждан депутатами земского собрания </w:t>
      </w:r>
    </w:p>
    <w:p w:rsidR="00677249" w:rsidRPr="00340D42" w:rsidRDefault="00340D42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Русскохаланского</w:t>
      </w:r>
      <w:r w:rsidR="00677249" w:rsidRPr="00340D4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677249" w:rsidRDefault="00781B5E" w:rsidP="0078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81B5E" w:rsidRPr="00677249" w:rsidRDefault="00781B5E" w:rsidP="0078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>учета обращений граждан и результатов их рассмотрения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2268"/>
        <w:gridCol w:w="1871"/>
        <w:gridCol w:w="2268"/>
        <w:gridCol w:w="2608"/>
      </w:tblGrid>
      <w:tr w:rsidR="00781B5E" w:rsidTr="006772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677249" w:rsidP="00677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81B5E" w:rsidRPr="0034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81B5E" w:rsidRPr="00340D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781B5E" w:rsidRPr="00340D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781B5E" w:rsidRPr="00340D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обратившегося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Кому поручено исполнение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обращения</w:t>
            </w:r>
          </w:p>
        </w:tc>
      </w:tr>
      <w:tr w:rsidR="00781B5E" w:rsidTr="006772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D42" w:rsidRDefault="00340D42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D42" w:rsidRDefault="00340D42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D42" w:rsidRDefault="00340D42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Pr="00340D42" w:rsidRDefault="00781B5E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lastRenderedPageBreak/>
        <w:t>Приложение 3</w:t>
      </w:r>
    </w:p>
    <w:p w:rsidR="00677249" w:rsidRPr="00340D42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>к Порядку организации и осуществления</w:t>
      </w:r>
    </w:p>
    <w:p w:rsidR="00677249" w:rsidRPr="00340D42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 xml:space="preserve">приема граждан депутатами земского собрания </w:t>
      </w:r>
    </w:p>
    <w:p w:rsidR="00677249" w:rsidRPr="00340D42" w:rsidRDefault="00340D42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40D42">
        <w:rPr>
          <w:rFonts w:ascii="Times New Roman" w:hAnsi="Times New Roman" w:cs="Times New Roman"/>
          <w:b/>
          <w:sz w:val="18"/>
          <w:szCs w:val="18"/>
        </w:rPr>
        <w:t xml:space="preserve">Русскохаланского </w:t>
      </w:r>
      <w:r w:rsidR="00677249" w:rsidRPr="00340D42">
        <w:rPr>
          <w:rFonts w:ascii="Times New Roman" w:hAnsi="Times New Roman" w:cs="Times New Roman"/>
          <w:b/>
          <w:sz w:val="18"/>
          <w:szCs w:val="18"/>
        </w:rPr>
        <w:t>сельского поселения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677249" w:rsidRDefault="00781B5E" w:rsidP="0078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77249" w:rsidRPr="00677249" w:rsidRDefault="00781B5E" w:rsidP="00677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 xml:space="preserve">о приеме граждан </w:t>
      </w:r>
      <w:r w:rsidR="00677249" w:rsidRPr="00677249">
        <w:rPr>
          <w:rFonts w:ascii="Times New Roman" w:hAnsi="Times New Roman" w:cs="Times New Roman"/>
          <w:b/>
          <w:sz w:val="28"/>
          <w:szCs w:val="28"/>
        </w:rPr>
        <w:t xml:space="preserve">депутатами земского собрания </w:t>
      </w:r>
    </w:p>
    <w:p w:rsidR="00781B5E" w:rsidRPr="00677249" w:rsidRDefault="00340D42" w:rsidP="00677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D42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677249" w:rsidRPr="0067724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77249" w:rsidRDefault="00677249" w:rsidP="00677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077"/>
        <w:gridCol w:w="1417"/>
        <w:gridCol w:w="1304"/>
        <w:gridCol w:w="2778"/>
        <w:gridCol w:w="2494"/>
      </w:tblGrid>
      <w:tr w:rsidR="00781B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677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81B5E" w:rsidRPr="0034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81B5E" w:rsidRPr="00340D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781B5E" w:rsidRPr="00340D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781B5E" w:rsidRPr="00340D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Дата проведения приема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ФИО, год рождения гражданина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Адрес местожительства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Содержание вопроса, форма ответа на обращение (устная/письменная)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42">
              <w:rPr>
                <w:rFonts w:ascii="Times New Roman" w:hAnsi="Times New Roman" w:cs="Times New Roman"/>
                <w:sz w:val="20"/>
                <w:szCs w:val="20"/>
              </w:rPr>
              <w:t>Меры, принятые по обращению (заполняется по результатам решения вопроса)</w:t>
            </w:r>
          </w:p>
        </w:tc>
      </w:tr>
      <w:tr w:rsidR="00781B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Pr="00340D42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67724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340D42" w:rsidRPr="00340D42">
        <w:rPr>
          <w:rFonts w:ascii="Times New Roman" w:hAnsi="Times New Roman" w:cs="Times New Roman"/>
          <w:sz w:val="28"/>
          <w:szCs w:val="28"/>
        </w:rPr>
        <w:t xml:space="preserve"> </w:t>
      </w:r>
      <w:r w:rsidR="00340D42">
        <w:rPr>
          <w:rFonts w:ascii="Times New Roman" w:hAnsi="Times New Roman" w:cs="Times New Roman"/>
          <w:sz w:val="28"/>
          <w:szCs w:val="28"/>
        </w:rPr>
        <w:t>Русскохаланского</w:t>
      </w:r>
    </w:p>
    <w:p w:rsidR="00781B5E" w:rsidRPr="00057DBD" w:rsidRDefault="00677249" w:rsidP="001440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</w:t>
      </w:r>
      <w:r w:rsidR="00340D4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B5E" w:rsidRPr="00677249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="00781B5E" w:rsidRPr="00677249">
        <w:rPr>
          <w:rFonts w:ascii="Times New Roman" w:hAnsi="Times New Roman" w:cs="Times New Roman"/>
          <w:sz w:val="28"/>
          <w:szCs w:val="28"/>
        </w:rPr>
        <w:t xml:space="preserve">                 И.О.Фамилия</w:t>
      </w:r>
    </w:p>
    <w:sectPr w:rsidR="00781B5E" w:rsidRPr="00057DBD" w:rsidSect="00CF67C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E3BD4"/>
    <w:multiLevelType w:val="hybridMultilevel"/>
    <w:tmpl w:val="D99EFED2"/>
    <w:lvl w:ilvl="0" w:tplc="79CE56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840"/>
    <w:rsid w:val="00057DBD"/>
    <w:rsid w:val="001440BC"/>
    <w:rsid w:val="001E0517"/>
    <w:rsid w:val="00340D42"/>
    <w:rsid w:val="00404500"/>
    <w:rsid w:val="004C6606"/>
    <w:rsid w:val="00502840"/>
    <w:rsid w:val="005473D9"/>
    <w:rsid w:val="005A7598"/>
    <w:rsid w:val="005D3B2F"/>
    <w:rsid w:val="005F1E42"/>
    <w:rsid w:val="00677249"/>
    <w:rsid w:val="0073023D"/>
    <w:rsid w:val="00781B5E"/>
    <w:rsid w:val="007D54ED"/>
    <w:rsid w:val="00845F6B"/>
    <w:rsid w:val="0084658B"/>
    <w:rsid w:val="008910FD"/>
    <w:rsid w:val="00993764"/>
    <w:rsid w:val="00A62D41"/>
    <w:rsid w:val="00A94F8E"/>
    <w:rsid w:val="00AA65E0"/>
    <w:rsid w:val="00B66A38"/>
    <w:rsid w:val="00C71A81"/>
    <w:rsid w:val="00D33291"/>
    <w:rsid w:val="00D77683"/>
    <w:rsid w:val="00D83485"/>
    <w:rsid w:val="00D84BDC"/>
    <w:rsid w:val="00E501B2"/>
    <w:rsid w:val="00EC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028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028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50284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No Spacing"/>
    <w:uiPriority w:val="1"/>
    <w:qFormat/>
    <w:rsid w:val="00502840"/>
    <w:pPr>
      <w:spacing w:after="0" w:line="240" w:lineRule="auto"/>
    </w:pPr>
  </w:style>
  <w:style w:type="table" w:styleId="a8">
    <w:name w:val="Table Grid"/>
    <w:basedOn w:val="a1"/>
    <w:uiPriority w:val="59"/>
    <w:rsid w:val="00D8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AA6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ohalan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Управляющая</cp:lastModifiedBy>
  <cp:revision>9</cp:revision>
  <cp:lastPrinted>2018-11-27T13:18:00Z</cp:lastPrinted>
  <dcterms:created xsi:type="dcterms:W3CDTF">2018-11-27T07:54:00Z</dcterms:created>
  <dcterms:modified xsi:type="dcterms:W3CDTF">2018-11-27T13:18:00Z</dcterms:modified>
</cp:coreProperties>
</file>